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C0C" w:rsidRDefault="00E22C0C" w:rsidP="00E702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ПРОЕКТ</w:t>
      </w:r>
    </w:p>
    <w:p w:rsidR="00E22C0C" w:rsidRDefault="00E22C0C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СОВЕТ ДЕПУТАТОВ</w:t>
      </w:r>
    </w:p>
    <w:p w:rsidR="00E22C0C" w:rsidRPr="00227FC6" w:rsidRDefault="00E22C0C" w:rsidP="00E702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 СЕЛЬСКОГО ПОСЕЛЕНИЯ</w:t>
      </w:r>
    </w:p>
    <w:p w:rsidR="00E22C0C" w:rsidRPr="00227FC6" w:rsidRDefault="00E22C0C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РОМОДАНОВСКОГО МУНИЦИПАЛЬНОГО РАЙОНА</w:t>
      </w:r>
    </w:p>
    <w:p w:rsidR="00E22C0C" w:rsidRPr="00227FC6" w:rsidRDefault="00E22C0C" w:rsidP="00E70294">
      <w:pPr>
        <w:pStyle w:val="Heading1"/>
        <w:jc w:val="center"/>
        <w:rPr>
          <w:b/>
          <w:bCs/>
        </w:rPr>
      </w:pPr>
      <w:r w:rsidRPr="00227FC6">
        <w:rPr>
          <w:b/>
          <w:bCs/>
        </w:rPr>
        <w:t>РЕСПУБЛИКИ МОРДОВИЯ</w:t>
      </w:r>
    </w:p>
    <w:p w:rsidR="00E22C0C" w:rsidRPr="00227FC6" w:rsidRDefault="00E22C0C" w:rsidP="00E70294">
      <w:pPr>
        <w:jc w:val="center"/>
        <w:rPr>
          <w:b/>
          <w:bCs/>
          <w:sz w:val="28"/>
          <w:szCs w:val="28"/>
        </w:rPr>
      </w:pPr>
    </w:p>
    <w:p w:rsidR="00E22C0C" w:rsidRPr="00763E90" w:rsidRDefault="00E22C0C" w:rsidP="00E70294">
      <w:pPr>
        <w:jc w:val="center"/>
        <w:rPr>
          <w:b/>
          <w:bCs/>
          <w:sz w:val="40"/>
          <w:szCs w:val="40"/>
        </w:rPr>
      </w:pPr>
      <w:r w:rsidRPr="00763E90">
        <w:rPr>
          <w:b/>
          <w:bCs/>
          <w:sz w:val="40"/>
          <w:szCs w:val="40"/>
        </w:rPr>
        <w:t>РЕШЕНИЕ</w:t>
      </w:r>
    </w:p>
    <w:p w:rsidR="00E22C0C" w:rsidRPr="00227FC6" w:rsidRDefault="00E22C0C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22C0C" w:rsidRPr="00227FC6" w:rsidRDefault="00E22C0C" w:rsidP="00E70294">
      <w:pPr>
        <w:rPr>
          <w:sz w:val="28"/>
          <w:szCs w:val="28"/>
        </w:rPr>
      </w:pPr>
    </w:p>
    <w:p w:rsidR="00E22C0C" w:rsidRPr="00763E90" w:rsidRDefault="00E22C0C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__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июля </w:t>
      </w:r>
      <w:r w:rsidRPr="00763E90">
        <w:rPr>
          <w:sz w:val="24"/>
          <w:szCs w:val="24"/>
        </w:rPr>
        <w:t>20</w:t>
      </w:r>
      <w:r>
        <w:rPr>
          <w:sz w:val="24"/>
          <w:szCs w:val="24"/>
        </w:rPr>
        <w:t>21</w:t>
      </w:r>
      <w:r w:rsidRPr="00763E90">
        <w:rPr>
          <w:sz w:val="24"/>
          <w:szCs w:val="24"/>
        </w:rPr>
        <w:t xml:space="preserve"> г.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__</w:t>
      </w:r>
    </w:p>
    <w:p w:rsidR="00E22C0C" w:rsidRPr="00227FC6" w:rsidRDefault="00E22C0C" w:rsidP="00E70294">
      <w:pPr>
        <w:rPr>
          <w:sz w:val="28"/>
          <w:szCs w:val="28"/>
        </w:rPr>
      </w:pPr>
    </w:p>
    <w:p w:rsidR="00E22C0C" w:rsidRPr="00763E90" w:rsidRDefault="00E22C0C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 Трофимовщина</w:t>
      </w:r>
    </w:p>
    <w:p w:rsidR="00E22C0C" w:rsidRPr="00227FC6" w:rsidRDefault="00E22C0C" w:rsidP="001736D9">
      <w:pPr>
        <w:jc w:val="both"/>
        <w:rPr>
          <w:sz w:val="28"/>
          <w:szCs w:val="28"/>
        </w:rPr>
      </w:pPr>
    </w:p>
    <w:p w:rsidR="00E22C0C" w:rsidRPr="009711A1" w:rsidRDefault="00E22C0C" w:rsidP="009711A1">
      <w:pPr>
        <w:ind w:right="3966"/>
        <w:jc w:val="both"/>
        <w:rPr>
          <w:b/>
          <w:bCs/>
          <w:sz w:val="28"/>
          <w:szCs w:val="28"/>
        </w:rPr>
      </w:pPr>
      <w:r w:rsidRPr="009711A1">
        <w:rPr>
          <w:b/>
          <w:bCs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bCs/>
          <w:sz w:val="28"/>
          <w:szCs w:val="28"/>
        </w:rPr>
        <w:t xml:space="preserve">Трофимовщинского сельского поселения </w:t>
      </w:r>
      <w:r w:rsidRPr="009711A1">
        <w:rPr>
          <w:b/>
          <w:bCs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E22C0C" w:rsidRPr="002C7AA2" w:rsidRDefault="00E22C0C" w:rsidP="003A1C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E22C0C" w:rsidRPr="005C1EAE" w:rsidRDefault="00E22C0C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>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</w:t>
      </w:r>
      <w:r>
        <w:rPr>
          <w:sz w:val="28"/>
          <w:szCs w:val="28"/>
        </w:rPr>
        <w:t xml:space="preserve"> Трофимовщинского сельского поселения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Мордовия, решением Совета депутатов</w:t>
      </w:r>
      <w:r>
        <w:rPr>
          <w:sz w:val="28"/>
          <w:szCs w:val="28"/>
        </w:rPr>
        <w:t xml:space="preserve"> Трофимовщинского сельского поселения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09.11.2005 г.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11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слушаниях», Совет депутатов</w:t>
      </w:r>
      <w:r>
        <w:rPr>
          <w:sz w:val="28"/>
          <w:szCs w:val="28"/>
        </w:rPr>
        <w:t xml:space="preserve"> Трофимовщинского сельского поселения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</w:p>
    <w:p w:rsidR="00E22C0C" w:rsidRDefault="00E22C0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22C0C" w:rsidRPr="00763E90" w:rsidRDefault="00E22C0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E22C0C" w:rsidRDefault="00E22C0C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2C0C" w:rsidRPr="00656CB8" w:rsidRDefault="00E22C0C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>Утвердить прилагаемый Порядок учета предложений по проекту Устава (внесения изменений и дополнений в Устав)</w:t>
      </w:r>
      <w:r>
        <w:rPr>
          <w:rFonts w:ascii="Times New Roman" w:hAnsi="Times New Roman" w:cs="Times New Roman"/>
          <w:sz w:val="28"/>
          <w:szCs w:val="28"/>
        </w:rPr>
        <w:t xml:space="preserve"> Трофимовщинского сельского поселения</w:t>
      </w:r>
      <w:r w:rsidRPr="00656CB8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 xml:space="preserve">ики Мордовия </w:t>
      </w:r>
      <w:r w:rsidRPr="00656CB8">
        <w:rPr>
          <w:rFonts w:ascii="Times New Roman" w:hAnsi="Times New Roman" w:cs="Times New Roman"/>
          <w:sz w:val="28"/>
          <w:szCs w:val="28"/>
        </w:rPr>
        <w:t xml:space="preserve">, и участия граждан в его обсуждении. </w:t>
      </w:r>
    </w:p>
    <w:p w:rsidR="00E22C0C" w:rsidRDefault="00E22C0C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E22C0C" w:rsidRDefault="00E22C0C" w:rsidP="00007B7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Трофимовщинского</w:t>
      </w:r>
    </w:p>
    <w:p w:rsidR="00E22C0C" w:rsidRDefault="00E22C0C" w:rsidP="00007B7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                                                                                    </w:t>
      </w:r>
    </w:p>
    <w:p w:rsidR="00E22C0C" w:rsidRPr="00F3264B" w:rsidRDefault="00E22C0C" w:rsidP="00007B75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  <w:r>
        <w:rPr>
          <w:b/>
          <w:bCs/>
          <w:sz w:val="28"/>
          <w:szCs w:val="28"/>
        </w:rPr>
        <w:t xml:space="preserve">                                                И.Г.Пичугин                                                                  </w:t>
      </w:r>
    </w:p>
    <w:p w:rsidR="00E22C0C" w:rsidRDefault="00E22C0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2C0C" w:rsidRPr="005B4D6B" w:rsidRDefault="00E22C0C" w:rsidP="002C7AA2">
      <w:pPr>
        <w:ind w:left="510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</w:t>
      </w:r>
    </w:p>
    <w:p w:rsidR="00E22C0C" w:rsidRPr="005B4D6B" w:rsidRDefault="00E22C0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Трофимовщинского сельского поселения</w:t>
      </w:r>
    </w:p>
    <w:p w:rsidR="00E22C0C" w:rsidRDefault="00E22C0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E22C0C" w:rsidRPr="005B4D6B" w:rsidRDefault="00E22C0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22C0C" w:rsidRPr="005B4D6B" w:rsidRDefault="00E22C0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«__» июля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E22C0C" w:rsidRPr="00D7347D" w:rsidRDefault="00E22C0C" w:rsidP="002375D4">
      <w:pPr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E22C0C" w:rsidRPr="00D7347D" w:rsidRDefault="00E22C0C" w:rsidP="003A1C85">
      <w:pPr>
        <w:rPr>
          <w:sz w:val="28"/>
          <w:szCs w:val="28"/>
        </w:rPr>
      </w:pPr>
    </w:p>
    <w:p w:rsidR="00E22C0C" w:rsidRDefault="00E22C0C" w:rsidP="00D734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</w:t>
      </w:r>
    </w:p>
    <w:p w:rsidR="00E22C0C" w:rsidRPr="00D7347D" w:rsidRDefault="00E22C0C" w:rsidP="00D7347D">
      <w:pPr>
        <w:jc w:val="center"/>
        <w:rPr>
          <w:b/>
          <w:bCs/>
          <w:sz w:val="28"/>
          <w:szCs w:val="28"/>
        </w:rPr>
      </w:pPr>
      <w:r w:rsidRPr="00656CB8">
        <w:rPr>
          <w:b/>
          <w:bCs/>
          <w:sz w:val="28"/>
          <w:szCs w:val="28"/>
        </w:rPr>
        <w:t>учета предложений по проекту Устава (внесения изменений и дополнений в Устав)</w:t>
      </w:r>
      <w:r>
        <w:rPr>
          <w:b/>
          <w:bCs/>
          <w:sz w:val="28"/>
          <w:szCs w:val="28"/>
        </w:rPr>
        <w:t xml:space="preserve"> Трофимовщинского сельского поселения</w:t>
      </w:r>
      <w:r w:rsidRPr="00656CB8">
        <w:rPr>
          <w:b/>
          <w:bCs/>
          <w:sz w:val="28"/>
          <w:szCs w:val="28"/>
        </w:rPr>
        <w:t xml:space="preserve"> Ромодановского муниципального района Республики Мордовия, и участия граждан в его обсуждении</w:t>
      </w:r>
    </w:p>
    <w:p w:rsidR="00E22C0C" w:rsidRPr="00D7347D" w:rsidRDefault="00E22C0C" w:rsidP="00D7347D">
      <w:pPr>
        <w:jc w:val="both"/>
        <w:rPr>
          <w:b/>
          <w:bCs/>
          <w:sz w:val="28"/>
          <w:szCs w:val="28"/>
        </w:rPr>
      </w:pPr>
    </w:p>
    <w:p w:rsidR="00E22C0C" w:rsidRPr="00656CB8" w:rsidRDefault="00E22C0C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Трофимовщинского сельского поселения </w:t>
      </w:r>
      <w:r w:rsidRPr="00656CB8">
        <w:rPr>
          <w:sz w:val="28"/>
          <w:szCs w:val="28"/>
        </w:rPr>
        <w:t>Ромодановского муниципального района Республ</w:t>
      </w:r>
      <w:r>
        <w:rPr>
          <w:sz w:val="28"/>
          <w:szCs w:val="28"/>
        </w:rPr>
        <w:t xml:space="preserve">ики Мордовия </w:t>
      </w:r>
      <w:r w:rsidRPr="00656CB8">
        <w:rPr>
          <w:sz w:val="28"/>
          <w:szCs w:val="28"/>
        </w:rPr>
        <w:t>, решением Совета депутатов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09.11.2005 г.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11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</w:t>
      </w:r>
      <w:r w:rsidRPr="00656CB8">
        <w:rPr>
          <w:sz w:val="28"/>
          <w:szCs w:val="28"/>
        </w:rPr>
        <w:t>, с целью обеспечения участия жителей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>
        <w:rPr>
          <w:sz w:val="28"/>
          <w:szCs w:val="28"/>
        </w:rPr>
        <w:t xml:space="preserve"> Трофимовщинского сельского поселенгия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>Предложения направляются в администрацию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 xml:space="preserve"> 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>Все поступившие предложения от жителей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>Республики Мордовия (решения «О внесении изменений и дополнений в Устав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Трофимовщинского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E22C0C" w:rsidRPr="00656CB8" w:rsidRDefault="00E22C0C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E22C0C" w:rsidRPr="005F7A74" w:rsidRDefault="00E22C0C" w:rsidP="00656CB8">
      <w:pPr>
        <w:jc w:val="both"/>
        <w:rPr>
          <w:b/>
          <w:bCs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E22C0C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C0C" w:rsidRDefault="00E22C0C">
      <w:r>
        <w:separator/>
      </w:r>
    </w:p>
  </w:endnote>
  <w:endnote w:type="continuationSeparator" w:id="1">
    <w:p w:rsidR="00E22C0C" w:rsidRDefault="00E22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C0C" w:rsidRDefault="00E22C0C">
      <w:r>
        <w:separator/>
      </w:r>
    </w:p>
  </w:footnote>
  <w:footnote w:type="continuationSeparator" w:id="1">
    <w:p w:rsidR="00E22C0C" w:rsidRDefault="00E22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28"/>
  </w:num>
  <w:num w:numId="13">
    <w:abstractNumId w:val="12"/>
  </w:num>
  <w:num w:numId="14">
    <w:abstractNumId w:val="25"/>
  </w:num>
  <w:num w:numId="15">
    <w:abstractNumId w:val="23"/>
  </w:num>
  <w:num w:numId="16">
    <w:abstractNumId w:val="22"/>
  </w:num>
  <w:num w:numId="17">
    <w:abstractNumId w:val="8"/>
  </w:num>
  <w:num w:numId="18">
    <w:abstractNumId w:val="17"/>
  </w:num>
  <w:num w:numId="19">
    <w:abstractNumId w:val="1"/>
  </w:num>
  <w:num w:numId="20">
    <w:abstractNumId w:val="6"/>
  </w:num>
  <w:num w:numId="21">
    <w:abstractNumId w:val="21"/>
  </w:num>
  <w:num w:numId="22">
    <w:abstractNumId w:val="4"/>
  </w:num>
  <w:num w:numId="23">
    <w:abstractNumId w:val="7"/>
  </w:num>
  <w:num w:numId="24">
    <w:abstractNumId w:val="11"/>
  </w:num>
  <w:num w:numId="25">
    <w:abstractNumId w:val="3"/>
  </w:num>
  <w:num w:numId="26">
    <w:abstractNumId w:val="30"/>
  </w:num>
  <w:num w:numId="27">
    <w:abstractNumId w:val="26"/>
  </w:num>
  <w:num w:numId="28">
    <w:abstractNumId w:val="31"/>
  </w:num>
  <w:num w:numId="29">
    <w:abstractNumId w:val="18"/>
  </w:num>
  <w:num w:numId="30">
    <w:abstractNumId w:val="5"/>
  </w:num>
  <w:num w:numId="31">
    <w:abstractNumId w:val="29"/>
  </w:num>
  <w:num w:numId="32">
    <w:abstractNumId w:val="15"/>
  </w:num>
  <w:num w:numId="33">
    <w:abstractNumId w:val="19"/>
  </w:num>
  <w:num w:numId="34">
    <w:abstractNumId w:val="9"/>
  </w:num>
  <w:num w:numId="35">
    <w:abstractNumId w:val="27"/>
  </w:num>
  <w:num w:numId="36">
    <w:abstractNumId w:val="10"/>
  </w:num>
  <w:num w:numId="37">
    <w:abstractNumId w:val="24"/>
  </w:num>
  <w:num w:numId="38">
    <w:abstractNumId w:val="2"/>
  </w:num>
  <w:num w:numId="39">
    <w:abstractNumId w:val="14"/>
  </w:num>
  <w:num w:numId="40">
    <w:abstractNumId w:val="20"/>
  </w:num>
  <w:num w:numId="41">
    <w:abstractNumId w:val="16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B75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313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B84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45E72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2126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1A1A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B0FD5"/>
    <w:rsid w:val="00AB60F9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12E72"/>
    <w:rsid w:val="00C1325F"/>
    <w:rsid w:val="00C13C31"/>
    <w:rsid w:val="00C1458D"/>
    <w:rsid w:val="00C2356C"/>
    <w:rsid w:val="00C25B90"/>
    <w:rsid w:val="00C44B21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030B"/>
    <w:rsid w:val="00E22C0C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4415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1DF9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1FC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661FC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61FC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bCs/>
      <w:sz w:val="24"/>
      <w:szCs w:val="24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3A1C85"/>
    <w:rPr>
      <w:rFonts w:ascii="Calibri" w:hAnsi="Calibri" w:cs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55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3</Pages>
  <Words>939</Words>
  <Characters>5353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АТСП</cp:lastModifiedBy>
  <cp:revision>4</cp:revision>
  <cp:lastPrinted>2019-04-17T04:28:00Z</cp:lastPrinted>
  <dcterms:created xsi:type="dcterms:W3CDTF">2021-08-10T11:49:00Z</dcterms:created>
  <dcterms:modified xsi:type="dcterms:W3CDTF">2021-08-10T12:35:00Z</dcterms:modified>
</cp:coreProperties>
</file>